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6EC" w:rsidRPr="00CF46EC" w:rsidRDefault="00C954AC" w:rsidP="00CF46EC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F46EC">
        <w:rPr>
          <w:rFonts w:asciiTheme="minorHAnsi" w:hAnsiTheme="minorHAnsi" w:cstheme="minorHAnsi"/>
          <w:b/>
          <w:sz w:val="24"/>
          <w:szCs w:val="24"/>
        </w:rPr>
        <w:t xml:space="preserve">INDIRIZZO: </w:t>
      </w:r>
      <w:proofErr w:type="gramStart"/>
      <w:r w:rsidR="00CF46EC" w:rsidRPr="00CF46EC">
        <w:rPr>
          <w:rFonts w:asciiTheme="minorHAnsi" w:eastAsia="Times New Roman" w:hAnsiTheme="minorHAnsi" w:cstheme="minorHAnsi"/>
          <w:b/>
          <w:sz w:val="24"/>
          <w:szCs w:val="24"/>
        </w:rPr>
        <w:t>RISTORAZIONE  -</w:t>
      </w:r>
      <w:proofErr w:type="gramEnd"/>
      <w:r w:rsidR="00CF46EC" w:rsidRPr="00CF46EC">
        <w:rPr>
          <w:rFonts w:asciiTheme="minorHAnsi" w:eastAsia="Times New Roman" w:hAnsiTheme="minorHAnsi" w:cstheme="minorHAnsi"/>
          <w:b/>
          <w:sz w:val="24"/>
          <w:szCs w:val="24"/>
        </w:rPr>
        <w:t xml:space="preserve"> ACCOGLIENZA TURISTICA</w:t>
      </w:r>
    </w:p>
    <w:p w:rsidR="00F877B9" w:rsidRPr="00C954AC" w:rsidRDefault="00F877B9" w:rsidP="00C954AC">
      <w:pPr>
        <w:jc w:val="center"/>
        <w:rPr>
          <w:b/>
          <w:sz w:val="24"/>
          <w:szCs w:val="24"/>
        </w:rPr>
      </w:pPr>
    </w:p>
    <w:p w:rsidR="00C954AC" w:rsidRDefault="00C954AC" w:rsidP="00585E47">
      <w:pPr>
        <w:jc w:val="both"/>
        <w:rPr>
          <w:b/>
        </w:rPr>
      </w:pPr>
    </w:p>
    <w:p w:rsidR="00C954AC" w:rsidRDefault="00C954AC" w:rsidP="00585E47">
      <w:pPr>
        <w:jc w:val="both"/>
        <w:rPr>
          <w:b/>
        </w:rPr>
      </w:pPr>
      <w:r>
        <w:rPr>
          <w:b/>
        </w:rPr>
        <w:t>MATERIA:</w:t>
      </w:r>
      <w:r w:rsidR="00075C61">
        <w:rPr>
          <w:b/>
        </w:rPr>
        <w:t xml:space="preserve"> </w:t>
      </w:r>
      <w:r w:rsidR="00673CED">
        <w:rPr>
          <w:b/>
        </w:rPr>
        <w:t xml:space="preserve">LINGUA FRANCESE </w:t>
      </w:r>
    </w:p>
    <w:p w:rsidR="00A40A2F" w:rsidRDefault="00C954AC" w:rsidP="00A40A2F">
      <w:pPr>
        <w:jc w:val="both"/>
        <w:rPr>
          <w:b/>
        </w:rPr>
      </w:pPr>
      <w:r>
        <w:rPr>
          <w:b/>
        </w:rPr>
        <w:t>CLASSE:</w:t>
      </w:r>
      <w:r w:rsidR="00075C61">
        <w:rPr>
          <w:b/>
        </w:rPr>
        <w:t xml:space="preserve"> </w:t>
      </w:r>
      <w:r w:rsidR="00673CED">
        <w:rPr>
          <w:b/>
        </w:rPr>
        <w:t>QUARTA</w:t>
      </w:r>
    </w:p>
    <w:p w:rsidR="00C954AC" w:rsidRPr="00A6101B" w:rsidRDefault="00C954AC" w:rsidP="00A40A2F">
      <w:pPr>
        <w:jc w:val="both"/>
        <w:rPr>
          <w:b/>
        </w:rPr>
      </w:pPr>
      <w:r>
        <w:rPr>
          <w:b/>
        </w:rPr>
        <w:t>SEZIONE:</w:t>
      </w:r>
    </w:p>
    <w:p w:rsidR="00C954AC" w:rsidRDefault="00C954AC" w:rsidP="00C954AC">
      <w:pPr>
        <w:pStyle w:val="Corpotesto"/>
        <w:spacing w:before="9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0C4A410" wp14:editId="02D6D168">
                <wp:simplePos x="0" y="0"/>
                <wp:positionH relativeFrom="page">
                  <wp:posOffset>647700</wp:posOffset>
                </wp:positionH>
                <wp:positionV relativeFrom="paragraph">
                  <wp:posOffset>92075</wp:posOffset>
                </wp:positionV>
                <wp:extent cx="6264910" cy="269875"/>
                <wp:effectExtent l="9525" t="6350" r="12065" b="9525"/>
                <wp:wrapTopAndBottom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69875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4AC" w:rsidRDefault="00C954AC" w:rsidP="00C954AC">
                            <w:pPr>
                              <w:spacing w:before="49"/>
                              <w:ind w:left="3931" w:right="393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LIBRO DI TESTO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4A410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margin-left:51pt;margin-top:7.25pt;width:493.3pt;height:21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" fillcolor="#bdbdbd" strokeweight=".48pt">
                <v:textbox inset="0,0,0,0">
                  <w:txbxContent>
                    <w:p w:rsidR="00C954AC" w:rsidRDefault="00C954AC" w:rsidP="00C954AC">
                      <w:pPr>
                        <w:spacing w:before="49"/>
                        <w:ind w:left="3931" w:right="393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LIBRO DI TESTO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954AC" w:rsidRDefault="00C954AC" w:rsidP="00C954AC">
      <w:pPr>
        <w:pStyle w:val="Corpotesto"/>
        <w:spacing w:before="5"/>
        <w:rPr>
          <w:b/>
          <w:sz w:val="12"/>
        </w:rPr>
      </w:pPr>
    </w:p>
    <w:p w:rsidR="00CF46EC" w:rsidRPr="00CF46EC" w:rsidRDefault="00CF46EC" w:rsidP="00CF46EC">
      <w:pPr>
        <w:spacing w:before="60"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CF46EC">
        <w:rPr>
          <w:rFonts w:asciiTheme="minorHAnsi" w:eastAsia="Times New Roman" w:hAnsiTheme="minorHAnsi" w:cstheme="minorHAnsi"/>
          <w:sz w:val="24"/>
          <w:szCs w:val="24"/>
        </w:rPr>
        <w:t xml:space="preserve">Libro di testo: </w:t>
      </w:r>
      <w:proofErr w:type="spellStart"/>
      <w:proofErr w:type="gramStart"/>
      <w:r w:rsidRPr="00CF46EC">
        <w:rPr>
          <w:rFonts w:asciiTheme="minorHAnsi" w:eastAsia="Times New Roman" w:hAnsiTheme="minorHAnsi" w:cstheme="minorHAnsi"/>
          <w:sz w:val="24"/>
          <w:szCs w:val="24"/>
        </w:rPr>
        <w:t>Medeuf</w:t>
      </w:r>
      <w:proofErr w:type="spellEnd"/>
      <w:r w:rsidRPr="00CF46EC">
        <w:rPr>
          <w:rFonts w:asciiTheme="minorHAnsi" w:eastAsia="Times New Roman" w:hAnsiTheme="minorHAnsi" w:cstheme="minorHAnsi"/>
          <w:sz w:val="24"/>
          <w:szCs w:val="24"/>
        </w:rPr>
        <w:t xml:space="preserve"> ,</w:t>
      </w:r>
      <w:proofErr w:type="gramEnd"/>
      <w:r w:rsidRPr="00CF46E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CF46EC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PLANÈTE VOYAGE, </w:t>
      </w:r>
      <w:r w:rsidRPr="00CF46EC">
        <w:rPr>
          <w:rFonts w:asciiTheme="minorHAnsi" w:eastAsia="Times New Roman" w:hAnsiTheme="minorHAnsi" w:cstheme="minorHAnsi"/>
          <w:sz w:val="24"/>
          <w:szCs w:val="24"/>
        </w:rPr>
        <w:t xml:space="preserve">ed.  </w:t>
      </w:r>
      <w:proofErr w:type="spellStart"/>
      <w:r w:rsidRPr="00CF46EC">
        <w:rPr>
          <w:rFonts w:asciiTheme="minorHAnsi" w:eastAsia="Times New Roman" w:hAnsiTheme="minorHAnsi" w:cstheme="minorHAnsi"/>
          <w:sz w:val="24"/>
          <w:szCs w:val="24"/>
        </w:rPr>
        <w:t>Eurelle</w:t>
      </w:r>
      <w:proofErr w:type="spellEnd"/>
      <w:r w:rsidRPr="00CF46E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C954AC" w:rsidRDefault="00C954AC" w:rsidP="00075C61">
      <w:pPr>
        <w:pStyle w:val="Corpotesto"/>
        <w:tabs>
          <w:tab w:val="left" w:pos="4029"/>
        </w:tabs>
        <w:spacing w:before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62C4339" wp14:editId="6B1B9D46">
                <wp:simplePos x="0" y="0"/>
                <wp:positionH relativeFrom="page">
                  <wp:posOffset>647700</wp:posOffset>
                </wp:positionH>
                <wp:positionV relativeFrom="paragraph">
                  <wp:posOffset>191135</wp:posOffset>
                </wp:positionV>
                <wp:extent cx="6264910" cy="268605"/>
                <wp:effectExtent l="9525" t="8890" r="12065" b="8255"/>
                <wp:wrapTopAndBottom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68605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4AC" w:rsidRDefault="00C954AC" w:rsidP="00C954AC">
                            <w:pPr>
                              <w:spacing w:before="49"/>
                              <w:ind w:left="3931" w:right="393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>ARGOMENTI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C4339" id="Casella di testo 7" o:spid="_x0000_s1027" type="#_x0000_t202" style="position:absolute;margin-left:51pt;margin-top:15.05pt;width:493.3pt;height:21.1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" fillcolor="#bdbdbd" strokeweight=".48pt">
                <v:textbox inset="0,0,0,0">
                  <w:txbxContent>
                    <w:p w:rsidR="00C954AC" w:rsidRDefault="00C954AC" w:rsidP="00C954AC">
                      <w:pPr>
                        <w:spacing w:before="49"/>
                        <w:ind w:left="3931" w:right="393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105"/>
                          <w:sz w:val="24"/>
                        </w:rPr>
                        <w:t>ARGOMENTI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F46EC" w:rsidRPr="00CF46EC" w:rsidRDefault="00CF46EC" w:rsidP="00CF46EC">
      <w:pPr>
        <w:rPr>
          <w:lang w:eastAsia="it-IT" w:bidi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CF46EC" w:rsidRPr="00CF46EC" w:rsidTr="00411AD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EC" w:rsidRPr="00CF46EC" w:rsidRDefault="00CF46EC" w:rsidP="00411AD9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CF46EC">
              <w:rPr>
                <w:rFonts w:asciiTheme="minorHAnsi" w:eastAsia="Times New Roman" w:hAnsiTheme="minorHAnsi" w:cstheme="minorHAnsi"/>
                <w:sz w:val="24"/>
                <w:szCs w:val="24"/>
              </w:rPr>
              <w:t>Fonctions</w:t>
            </w:r>
            <w:proofErr w:type="spellEnd"/>
            <w:r w:rsidRPr="00CF46E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F46EC">
              <w:rPr>
                <w:rFonts w:asciiTheme="minorHAnsi" w:eastAsia="Times New Roman" w:hAnsiTheme="minorHAnsi" w:cstheme="minorHAnsi"/>
                <w:sz w:val="24"/>
                <w:szCs w:val="24"/>
              </w:rPr>
              <w:t>communicatives</w:t>
            </w:r>
            <w:proofErr w:type="spellEnd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EC" w:rsidRPr="00CF46EC" w:rsidRDefault="00CF46EC" w:rsidP="00411AD9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CF46EC">
              <w:rPr>
                <w:rFonts w:asciiTheme="minorHAnsi" w:eastAsia="Times New Roman" w:hAnsiTheme="minorHAnsi" w:cstheme="minorHAnsi"/>
                <w:sz w:val="24"/>
                <w:szCs w:val="24"/>
              </w:rPr>
              <w:t>Grammaire</w:t>
            </w:r>
            <w:proofErr w:type="spellEnd"/>
          </w:p>
        </w:tc>
      </w:tr>
      <w:tr w:rsidR="00CF46EC" w:rsidRPr="00CF46EC" w:rsidTr="00411AD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EC" w:rsidRPr="00CF46EC" w:rsidRDefault="00CF46EC" w:rsidP="00411AD9">
            <w:pPr>
              <w:pStyle w:val="Titolo1"/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  <w:r w:rsidRPr="00CF46EC"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  <w:t>Renforcement des fonctions apprises</w:t>
            </w:r>
          </w:p>
          <w:p w:rsidR="00CF46EC" w:rsidRPr="00CF46EC" w:rsidRDefault="00CF46EC" w:rsidP="00CF46E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CF46EC">
              <w:rPr>
                <w:rFonts w:asciiTheme="minorHAnsi" w:eastAsia="Times New Roman" w:hAnsiTheme="minorHAnsi" w:cstheme="minorHAnsi"/>
                <w:sz w:val="24"/>
                <w:szCs w:val="24"/>
              </w:rPr>
              <w:t>Exprimer</w:t>
            </w:r>
            <w:proofErr w:type="spellEnd"/>
            <w:r w:rsidRPr="00CF46E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un </w:t>
            </w:r>
            <w:proofErr w:type="spellStart"/>
            <w:r w:rsidRPr="00CF46EC">
              <w:rPr>
                <w:rFonts w:asciiTheme="minorHAnsi" w:eastAsia="Times New Roman" w:hAnsiTheme="minorHAnsi" w:cstheme="minorHAnsi"/>
                <w:sz w:val="24"/>
                <w:szCs w:val="24"/>
              </w:rPr>
              <w:t>souhait</w:t>
            </w:r>
            <w:proofErr w:type="spellEnd"/>
            <w:r w:rsidRPr="00CF46E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un </w:t>
            </w:r>
            <w:proofErr w:type="spellStart"/>
            <w:r w:rsidRPr="00CF46EC">
              <w:rPr>
                <w:rFonts w:asciiTheme="minorHAnsi" w:eastAsia="Times New Roman" w:hAnsiTheme="minorHAnsi" w:cstheme="minorHAnsi"/>
                <w:sz w:val="24"/>
                <w:szCs w:val="24"/>
              </w:rPr>
              <w:t>désir</w:t>
            </w:r>
            <w:proofErr w:type="spellEnd"/>
          </w:p>
          <w:p w:rsidR="00CF46EC" w:rsidRPr="00CF46EC" w:rsidRDefault="00CF46EC" w:rsidP="00CF46E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CF46EC">
              <w:rPr>
                <w:rFonts w:asciiTheme="minorHAnsi" w:eastAsia="Times New Roman" w:hAnsiTheme="minorHAnsi" w:cstheme="minorHAnsi"/>
                <w:sz w:val="24"/>
                <w:szCs w:val="24"/>
              </w:rPr>
              <w:t>Raconter</w:t>
            </w:r>
            <w:proofErr w:type="spellEnd"/>
            <w:r w:rsidRPr="00CF46E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un </w:t>
            </w:r>
            <w:proofErr w:type="spellStart"/>
            <w:r w:rsidRPr="00CF46EC">
              <w:rPr>
                <w:rFonts w:asciiTheme="minorHAnsi" w:eastAsia="Times New Roman" w:hAnsiTheme="minorHAnsi" w:cstheme="minorHAnsi"/>
                <w:sz w:val="24"/>
                <w:szCs w:val="24"/>
              </w:rPr>
              <w:t>faits</w:t>
            </w:r>
            <w:proofErr w:type="spellEnd"/>
            <w:r w:rsidRPr="00CF46E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F46EC">
              <w:rPr>
                <w:rFonts w:asciiTheme="minorHAnsi" w:eastAsia="Times New Roman" w:hAnsiTheme="minorHAnsi" w:cstheme="minorHAnsi"/>
                <w:sz w:val="24"/>
                <w:szCs w:val="24"/>
              </w:rPr>
              <w:t>divers</w:t>
            </w:r>
            <w:proofErr w:type="spellEnd"/>
            <w:r w:rsidRPr="00CF46E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une </w:t>
            </w:r>
            <w:proofErr w:type="spellStart"/>
            <w:r w:rsidRPr="00CF46EC">
              <w:rPr>
                <w:rFonts w:asciiTheme="minorHAnsi" w:eastAsia="Times New Roman" w:hAnsiTheme="minorHAnsi" w:cstheme="minorHAnsi"/>
                <w:sz w:val="24"/>
                <w:szCs w:val="24"/>
              </w:rPr>
              <w:t>rencontre</w:t>
            </w:r>
            <w:proofErr w:type="spellEnd"/>
            <w:r w:rsidRPr="00CF46EC">
              <w:rPr>
                <w:rFonts w:asciiTheme="minorHAnsi" w:eastAsia="Times New Roman" w:hAnsiTheme="minorHAnsi" w:cstheme="minorHAnsi"/>
                <w:sz w:val="24"/>
                <w:szCs w:val="24"/>
              </w:rPr>
              <w:t>, un souvenir</w:t>
            </w:r>
          </w:p>
          <w:p w:rsidR="00CF46EC" w:rsidRPr="00CF46EC" w:rsidRDefault="00CF46EC" w:rsidP="00CF46E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CF46EC">
              <w:rPr>
                <w:rFonts w:asciiTheme="minorHAnsi" w:eastAsia="Times New Roman" w:hAnsiTheme="minorHAnsi" w:cstheme="minorHAnsi"/>
                <w:sz w:val="24"/>
                <w:szCs w:val="24"/>
              </w:rPr>
              <w:t>Parler</w:t>
            </w:r>
            <w:proofErr w:type="spellEnd"/>
            <w:r w:rsidRPr="00CF46E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de son </w:t>
            </w:r>
            <w:proofErr w:type="spellStart"/>
            <w:r w:rsidRPr="00CF46EC">
              <w:rPr>
                <w:rFonts w:asciiTheme="minorHAnsi" w:eastAsia="Times New Roman" w:hAnsiTheme="minorHAnsi" w:cstheme="minorHAnsi"/>
                <w:sz w:val="24"/>
                <w:szCs w:val="24"/>
              </w:rPr>
              <w:t>parcours</w:t>
            </w:r>
            <w:proofErr w:type="spellEnd"/>
            <w:r w:rsidRPr="00CF46E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F46EC">
              <w:rPr>
                <w:rFonts w:asciiTheme="minorHAnsi" w:eastAsia="Times New Roman" w:hAnsiTheme="minorHAnsi" w:cstheme="minorHAnsi"/>
                <w:sz w:val="24"/>
                <w:szCs w:val="24"/>
              </w:rPr>
              <w:t>professionnel</w:t>
            </w:r>
            <w:proofErr w:type="spellEnd"/>
            <w:r w:rsidRPr="00CF46EC">
              <w:rPr>
                <w:rFonts w:asciiTheme="minorHAnsi" w:eastAsia="Times New Roman" w:hAnsiTheme="minorHAnsi" w:cstheme="minorHAnsi"/>
                <w:sz w:val="24"/>
                <w:szCs w:val="24"/>
              </w:rPr>
              <w:t>, le CV</w:t>
            </w:r>
          </w:p>
          <w:p w:rsidR="00CF46EC" w:rsidRPr="00CF46EC" w:rsidRDefault="00CF46EC" w:rsidP="00CF46E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CF46EC">
              <w:rPr>
                <w:rFonts w:asciiTheme="minorHAnsi" w:eastAsia="Times New Roman" w:hAnsiTheme="minorHAnsi" w:cstheme="minorHAnsi"/>
                <w:sz w:val="24"/>
                <w:szCs w:val="24"/>
              </w:rPr>
              <w:t>Ecrire</w:t>
            </w:r>
            <w:proofErr w:type="spellEnd"/>
            <w:r w:rsidRPr="00CF46E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une lettre de candidature</w:t>
            </w:r>
          </w:p>
          <w:p w:rsidR="00CF46EC" w:rsidRPr="00CF46EC" w:rsidRDefault="00CF46EC" w:rsidP="00CF46E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CF46EC">
              <w:rPr>
                <w:rFonts w:asciiTheme="minorHAnsi" w:eastAsia="Times New Roman" w:hAnsiTheme="minorHAnsi" w:cstheme="minorHAnsi"/>
                <w:sz w:val="24"/>
                <w:szCs w:val="24"/>
              </w:rPr>
              <w:t>Expliquer</w:t>
            </w:r>
            <w:proofErr w:type="spellEnd"/>
            <w:r w:rsidRPr="00CF46E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F46EC">
              <w:rPr>
                <w:rFonts w:asciiTheme="minorHAnsi" w:eastAsia="Times New Roman" w:hAnsiTheme="minorHAnsi" w:cstheme="minorHAnsi"/>
                <w:sz w:val="24"/>
                <w:szCs w:val="24"/>
              </w:rPr>
              <w:t>les</w:t>
            </w:r>
            <w:proofErr w:type="spellEnd"/>
            <w:r w:rsidRPr="00CF46E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F46EC">
              <w:rPr>
                <w:rFonts w:asciiTheme="minorHAnsi" w:eastAsia="Times New Roman" w:hAnsiTheme="minorHAnsi" w:cstheme="minorHAnsi"/>
                <w:sz w:val="24"/>
                <w:szCs w:val="24"/>
              </w:rPr>
              <w:t>causes</w:t>
            </w:r>
            <w:proofErr w:type="spellEnd"/>
            <w:r w:rsidRPr="00CF46E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et </w:t>
            </w:r>
            <w:proofErr w:type="spellStart"/>
            <w:r w:rsidRPr="00CF46EC">
              <w:rPr>
                <w:rFonts w:asciiTheme="minorHAnsi" w:eastAsia="Times New Roman" w:hAnsiTheme="minorHAnsi" w:cstheme="minorHAnsi"/>
                <w:sz w:val="24"/>
                <w:szCs w:val="24"/>
              </w:rPr>
              <w:t>les</w:t>
            </w:r>
            <w:proofErr w:type="spellEnd"/>
            <w:r w:rsidRPr="00CF46E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F46EC">
              <w:rPr>
                <w:rFonts w:asciiTheme="minorHAnsi" w:eastAsia="Times New Roman" w:hAnsiTheme="minorHAnsi" w:cstheme="minorHAnsi"/>
                <w:sz w:val="24"/>
                <w:szCs w:val="24"/>
              </w:rPr>
              <w:t>conséquences</w:t>
            </w:r>
            <w:proofErr w:type="spellEnd"/>
            <w:r w:rsidRPr="00CF46E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CF46EC">
              <w:rPr>
                <w:rFonts w:asciiTheme="minorHAnsi" w:eastAsia="Times New Roman" w:hAnsiTheme="minorHAnsi" w:cstheme="minorHAnsi"/>
                <w:sz w:val="24"/>
                <w:szCs w:val="24"/>
              </w:rPr>
              <w:t>réagir</w:t>
            </w:r>
            <w:proofErr w:type="spellEnd"/>
            <w:r w:rsidRPr="00CF46E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à un </w:t>
            </w:r>
            <w:proofErr w:type="spellStart"/>
            <w:r w:rsidRPr="00CF46EC">
              <w:rPr>
                <w:rFonts w:asciiTheme="minorHAnsi" w:eastAsia="Times New Roman" w:hAnsiTheme="minorHAnsi" w:cstheme="minorHAnsi"/>
                <w:sz w:val="24"/>
                <w:szCs w:val="24"/>
              </w:rPr>
              <w:t>comportement</w:t>
            </w:r>
            <w:proofErr w:type="spellEnd"/>
            <w:r w:rsidRPr="00CF46E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CF46EC">
              <w:rPr>
                <w:rFonts w:asciiTheme="minorHAnsi" w:eastAsia="Times New Roman" w:hAnsiTheme="minorHAnsi" w:cstheme="minorHAnsi"/>
                <w:sz w:val="24"/>
                <w:szCs w:val="24"/>
              </w:rPr>
              <w:t>argumenter</w:t>
            </w:r>
            <w:proofErr w:type="spellEnd"/>
          </w:p>
          <w:p w:rsidR="00CF46EC" w:rsidRPr="00CF46EC" w:rsidRDefault="00CF46EC" w:rsidP="00CF46E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CF46EC">
              <w:rPr>
                <w:rFonts w:asciiTheme="minorHAnsi" w:eastAsia="Times New Roman" w:hAnsiTheme="minorHAnsi" w:cstheme="minorHAnsi"/>
                <w:sz w:val="24"/>
                <w:szCs w:val="24"/>
              </w:rPr>
              <w:t>Exprimer</w:t>
            </w:r>
            <w:proofErr w:type="spellEnd"/>
            <w:r w:rsidRPr="00CF46E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une </w:t>
            </w:r>
            <w:proofErr w:type="spellStart"/>
            <w:r w:rsidRPr="00CF46EC">
              <w:rPr>
                <w:rFonts w:asciiTheme="minorHAnsi" w:eastAsia="Times New Roman" w:hAnsiTheme="minorHAnsi" w:cstheme="minorHAnsi"/>
                <w:sz w:val="24"/>
                <w:szCs w:val="24"/>
              </w:rPr>
              <w:t>intention</w:t>
            </w:r>
            <w:proofErr w:type="spellEnd"/>
            <w:r w:rsidRPr="00CF46E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un </w:t>
            </w:r>
            <w:proofErr w:type="spellStart"/>
            <w:r w:rsidRPr="00CF46EC">
              <w:rPr>
                <w:rFonts w:asciiTheme="minorHAnsi" w:eastAsia="Times New Roman" w:hAnsiTheme="minorHAnsi" w:cstheme="minorHAnsi"/>
                <w:sz w:val="24"/>
                <w:szCs w:val="24"/>
              </w:rPr>
              <w:t>souhait</w:t>
            </w:r>
            <w:proofErr w:type="spellEnd"/>
            <w:r w:rsidRPr="00CF46EC">
              <w:rPr>
                <w:rFonts w:asciiTheme="minorHAnsi" w:eastAsia="Times New Roman" w:hAnsiTheme="minorHAnsi" w:cstheme="minorHAnsi"/>
                <w:sz w:val="24"/>
                <w:szCs w:val="24"/>
              </w:rPr>
              <w:t>, une opinion</w:t>
            </w:r>
          </w:p>
          <w:p w:rsidR="00CF46EC" w:rsidRPr="00CF46EC" w:rsidRDefault="00CF46EC" w:rsidP="00CF46E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CF46EC">
              <w:rPr>
                <w:rFonts w:asciiTheme="minorHAnsi" w:eastAsia="Times New Roman" w:hAnsiTheme="minorHAnsi" w:cstheme="minorHAnsi"/>
                <w:sz w:val="24"/>
                <w:szCs w:val="24"/>
              </w:rPr>
              <w:t>Donner</w:t>
            </w:r>
            <w:proofErr w:type="spellEnd"/>
            <w:r w:rsidRPr="00CF46E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F46EC">
              <w:rPr>
                <w:rFonts w:asciiTheme="minorHAnsi" w:eastAsia="Times New Roman" w:hAnsiTheme="minorHAnsi" w:cstheme="minorHAnsi"/>
                <w:sz w:val="24"/>
                <w:szCs w:val="24"/>
              </w:rPr>
              <w:t>des</w:t>
            </w:r>
            <w:proofErr w:type="spellEnd"/>
            <w:r w:rsidRPr="00CF46E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F46EC">
              <w:rPr>
                <w:rFonts w:asciiTheme="minorHAnsi" w:eastAsia="Times New Roman" w:hAnsiTheme="minorHAnsi" w:cstheme="minorHAnsi"/>
                <w:sz w:val="24"/>
                <w:szCs w:val="24"/>
              </w:rPr>
              <w:t>conseils</w:t>
            </w:r>
            <w:proofErr w:type="spellEnd"/>
            <w:r w:rsidRPr="00CF46E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CF46EC">
              <w:rPr>
                <w:rFonts w:asciiTheme="minorHAnsi" w:eastAsia="Times New Roman" w:hAnsiTheme="minorHAnsi" w:cstheme="minorHAnsi"/>
                <w:sz w:val="24"/>
                <w:szCs w:val="24"/>
              </w:rPr>
              <w:t>des</w:t>
            </w:r>
            <w:proofErr w:type="spellEnd"/>
            <w:r w:rsidRPr="00CF46E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F46EC">
              <w:rPr>
                <w:rFonts w:asciiTheme="minorHAnsi" w:eastAsia="Times New Roman" w:hAnsiTheme="minorHAnsi" w:cstheme="minorHAnsi"/>
                <w:sz w:val="24"/>
                <w:szCs w:val="24"/>
              </w:rPr>
              <w:t>reproches</w:t>
            </w:r>
            <w:proofErr w:type="spellEnd"/>
            <w:r w:rsidRPr="00CF46EC">
              <w:rPr>
                <w:rFonts w:asciiTheme="minorHAnsi" w:eastAsia="Times New Roman" w:hAnsiTheme="minorHAnsi" w:cstheme="minorHAnsi"/>
                <w:sz w:val="24"/>
                <w:szCs w:val="24"/>
              </w:rPr>
              <w:t>…</w:t>
            </w:r>
          </w:p>
          <w:p w:rsidR="00CF46EC" w:rsidRPr="00CF46EC" w:rsidRDefault="00CF46EC" w:rsidP="00411AD9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EC" w:rsidRPr="00CF46EC" w:rsidRDefault="00CF46EC" w:rsidP="00411AD9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CF46EC">
              <w:rPr>
                <w:rFonts w:asciiTheme="minorHAnsi" w:eastAsia="Times New Roman" w:hAnsiTheme="minorHAnsi" w:cstheme="minorHAnsi"/>
                <w:sz w:val="24"/>
                <w:szCs w:val="24"/>
              </w:rPr>
              <w:t>Révision</w:t>
            </w:r>
            <w:proofErr w:type="spellEnd"/>
            <w:r w:rsidRPr="00CF46E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F46EC">
              <w:rPr>
                <w:rFonts w:asciiTheme="minorHAnsi" w:eastAsia="Times New Roman" w:hAnsiTheme="minorHAnsi" w:cstheme="minorHAnsi"/>
                <w:sz w:val="24"/>
                <w:szCs w:val="24"/>
              </w:rPr>
              <w:t>des</w:t>
            </w:r>
            <w:proofErr w:type="spellEnd"/>
            <w:r w:rsidRPr="00CF46E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F46EC">
              <w:rPr>
                <w:rFonts w:asciiTheme="minorHAnsi" w:eastAsia="Times New Roman" w:hAnsiTheme="minorHAnsi" w:cstheme="minorHAnsi"/>
                <w:sz w:val="24"/>
                <w:szCs w:val="24"/>
              </w:rPr>
              <w:t>connaissances</w:t>
            </w:r>
            <w:proofErr w:type="spellEnd"/>
            <w:r w:rsidRPr="00CF46E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CF46EC" w:rsidRPr="00CF46EC" w:rsidRDefault="00CF46EC" w:rsidP="00CF46EC">
            <w:pPr>
              <w:pStyle w:val="Corpotesto"/>
              <w:widowControl/>
              <w:numPr>
                <w:ilvl w:val="0"/>
                <w:numId w:val="3"/>
              </w:numPr>
              <w:autoSpaceDE/>
              <w:autoSpaceDN/>
              <w:spacing w:before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F46EC">
              <w:rPr>
                <w:rFonts w:asciiTheme="minorHAnsi" w:hAnsiTheme="minorHAnsi" w:cstheme="minorHAnsi"/>
              </w:rPr>
              <w:t>Les</w:t>
            </w:r>
            <w:proofErr w:type="spellEnd"/>
            <w:r w:rsidRPr="00CF46E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46EC">
              <w:rPr>
                <w:rFonts w:asciiTheme="minorHAnsi" w:hAnsiTheme="minorHAnsi" w:cstheme="minorHAnsi"/>
              </w:rPr>
              <w:t>pronoms</w:t>
            </w:r>
            <w:proofErr w:type="spellEnd"/>
            <w:r w:rsidRPr="00CF46E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46EC">
              <w:rPr>
                <w:rFonts w:asciiTheme="minorHAnsi" w:hAnsiTheme="minorHAnsi" w:cstheme="minorHAnsi"/>
              </w:rPr>
              <w:t>relatifs</w:t>
            </w:r>
            <w:proofErr w:type="spellEnd"/>
          </w:p>
          <w:p w:rsidR="00CF46EC" w:rsidRPr="00CF46EC" w:rsidRDefault="00CF46EC" w:rsidP="00CF46EC">
            <w:pPr>
              <w:pStyle w:val="Corpotesto"/>
              <w:widowControl/>
              <w:numPr>
                <w:ilvl w:val="0"/>
                <w:numId w:val="3"/>
              </w:numPr>
              <w:autoSpaceDE/>
              <w:autoSpaceDN/>
              <w:spacing w:before="0"/>
              <w:jc w:val="both"/>
              <w:rPr>
                <w:rFonts w:asciiTheme="minorHAnsi" w:hAnsiTheme="minorHAnsi" w:cstheme="minorHAnsi"/>
              </w:rPr>
            </w:pPr>
            <w:r w:rsidRPr="00CF46EC">
              <w:rPr>
                <w:rFonts w:asciiTheme="minorHAnsi" w:hAnsiTheme="minorHAnsi" w:cstheme="minorHAnsi"/>
              </w:rPr>
              <w:t xml:space="preserve">Le </w:t>
            </w:r>
            <w:proofErr w:type="spellStart"/>
            <w:r w:rsidRPr="00CF46EC">
              <w:rPr>
                <w:rFonts w:asciiTheme="minorHAnsi" w:hAnsiTheme="minorHAnsi" w:cstheme="minorHAnsi"/>
              </w:rPr>
              <w:t>conditionnel</w:t>
            </w:r>
            <w:proofErr w:type="spellEnd"/>
          </w:p>
          <w:p w:rsidR="00CF46EC" w:rsidRPr="00CF46EC" w:rsidRDefault="00CF46EC" w:rsidP="00CF46EC">
            <w:pPr>
              <w:pStyle w:val="Corpotesto"/>
              <w:widowControl/>
              <w:numPr>
                <w:ilvl w:val="0"/>
                <w:numId w:val="3"/>
              </w:numPr>
              <w:autoSpaceDE/>
              <w:autoSpaceDN/>
              <w:spacing w:before="0"/>
              <w:jc w:val="both"/>
              <w:rPr>
                <w:rFonts w:asciiTheme="minorHAnsi" w:hAnsiTheme="minorHAnsi" w:cstheme="minorHAnsi"/>
              </w:rPr>
            </w:pPr>
            <w:r w:rsidRPr="00CF46EC">
              <w:rPr>
                <w:rFonts w:asciiTheme="minorHAnsi" w:hAnsiTheme="minorHAnsi" w:cstheme="minorHAnsi"/>
              </w:rPr>
              <w:t>L’</w:t>
            </w:r>
            <w:proofErr w:type="spellStart"/>
            <w:r w:rsidRPr="00CF46EC">
              <w:rPr>
                <w:rFonts w:asciiTheme="minorHAnsi" w:hAnsiTheme="minorHAnsi" w:cstheme="minorHAnsi"/>
              </w:rPr>
              <w:t>hypothèse</w:t>
            </w:r>
            <w:proofErr w:type="spellEnd"/>
          </w:p>
          <w:p w:rsidR="00CF46EC" w:rsidRPr="00CF46EC" w:rsidRDefault="00CF46EC" w:rsidP="00CF46EC">
            <w:pPr>
              <w:pStyle w:val="Corpotesto"/>
              <w:widowControl/>
              <w:numPr>
                <w:ilvl w:val="0"/>
                <w:numId w:val="1"/>
              </w:numPr>
              <w:autoSpaceDE/>
              <w:autoSpaceDN/>
              <w:spacing w:before="0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CF46EC">
              <w:rPr>
                <w:rFonts w:asciiTheme="minorHAnsi" w:hAnsiTheme="minorHAnsi" w:cstheme="minorHAnsi"/>
              </w:rPr>
              <w:t>La forme</w:t>
            </w:r>
            <w:proofErr w:type="gramEnd"/>
            <w:r w:rsidRPr="00CF46EC">
              <w:rPr>
                <w:rFonts w:asciiTheme="minorHAnsi" w:hAnsiTheme="minorHAnsi" w:cstheme="minorHAnsi"/>
              </w:rPr>
              <w:t xml:space="preserve"> passive</w:t>
            </w:r>
          </w:p>
          <w:p w:rsidR="00CF46EC" w:rsidRPr="00CF46EC" w:rsidRDefault="00CF46EC" w:rsidP="00CF46EC">
            <w:pPr>
              <w:pStyle w:val="Corpotesto"/>
              <w:widowControl/>
              <w:numPr>
                <w:ilvl w:val="0"/>
                <w:numId w:val="1"/>
              </w:numPr>
              <w:autoSpaceDE/>
              <w:autoSpaceDN/>
              <w:spacing w:before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F46EC">
              <w:rPr>
                <w:rFonts w:asciiTheme="minorHAnsi" w:hAnsiTheme="minorHAnsi" w:cstheme="minorHAnsi"/>
              </w:rPr>
              <w:t>Les</w:t>
            </w:r>
            <w:proofErr w:type="spellEnd"/>
            <w:r w:rsidRPr="00CF46E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46EC">
              <w:rPr>
                <w:rFonts w:asciiTheme="minorHAnsi" w:hAnsiTheme="minorHAnsi" w:cstheme="minorHAnsi"/>
              </w:rPr>
              <w:t>verbes</w:t>
            </w:r>
            <w:proofErr w:type="spellEnd"/>
            <w:r w:rsidRPr="00CF46EC">
              <w:rPr>
                <w:rFonts w:asciiTheme="minorHAnsi" w:hAnsiTheme="minorHAnsi" w:cstheme="minorHAnsi"/>
              </w:rPr>
              <w:t xml:space="preserve"> d’</w:t>
            </w:r>
            <w:proofErr w:type="spellStart"/>
            <w:r w:rsidRPr="00CF46EC">
              <w:rPr>
                <w:rFonts w:asciiTheme="minorHAnsi" w:hAnsiTheme="minorHAnsi" w:cstheme="minorHAnsi"/>
              </w:rPr>
              <w:t>opinions</w:t>
            </w:r>
            <w:proofErr w:type="spellEnd"/>
          </w:p>
          <w:p w:rsidR="00CF46EC" w:rsidRPr="00CF46EC" w:rsidRDefault="00CF46EC" w:rsidP="00CF46EC">
            <w:pPr>
              <w:pStyle w:val="Corpotesto"/>
              <w:widowControl/>
              <w:numPr>
                <w:ilvl w:val="0"/>
                <w:numId w:val="1"/>
              </w:numPr>
              <w:autoSpaceDE/>
              <w:autoSpaceDN/>
              <w:spacing w:before="0"/>
              <w:jc w:val="both"/>
              <w:rPr>
                <w:rFonts w:asciiTheme="minorHAnsi" w:hAnsiTheme="minorHAnsi" w:cstheme="minorHAnsi"/>
              </w:rPr>
            </w:pPr>
            <w:r w:rsidRPr="00CF46EC">
              <w:rPr>
                <w:rFonts w:asciiTheme="minorHAnsi" w:hAnsiTheme="minorHAnsi" w:cstheme="minorHAnsi"/>
              </w:rPr>
              <w:t xml:space="preserve">Le </w:t>
            </w:r>
            <w:proofErr w:type="spellStart"/>
            <w:r w:rsidRPr="00CF46EC">
              <w:rPr>
                <w:rFonts w:asciiTheme="minorHAnsi" w:hAnsiTheme="minorHAnsi" w:cstheme="minorHAnsi"/>
              </w:rPr>
              <w:t>subjonctif</w:t>
            </w:r>
            <w:proofErr w:type="spellEnd"/>
            <w:r w:rsidRPr="00CF46EC">
              <w:rPr>
                <w:rFonts w:asciiTheme="minorHAnsi" w:hAnsiTheme="minorHAnsi" w:cstheme="minorHAnsi"/>
              </w:rPr>
              <w:t xml:space="preserve"> et son </w:t>
            </w:r>
            <w:proofErr w:type="spellStart"/>
            <w:r w:rsidRPr="00CF46EC">
              <w:rPr>
                <w:rFonts w:asciiTheme="minorHAnsi" w:hAnsiTheme="minorHAnsi" w:cstheme="minorHAnsi"/>
              </w:rPr>
              <w:t>emploi</w:t>
            </w:r>
            <w:proofErr w:type="spellEnd"/>
          </w:p>
          <w:p w:rsidR="00CF46EC" w:rsidRPr="00CF46EC" w:rsidRDefault="00CF46EC" w:rsidP="00CF46EC">
            <w:pPr>
              <w:pStyle w:val="Corpotesto"/>
              <w:widowControl/>
              <w:numPr>
                <w:ilvl w:val="0"/>
                <w:numId w:val="3"/>
              </w:numPr>
              <w:autoSpaceDE/>
              <w:autoSpaceDN/>
              <w:spacing w:before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F46EC">
              <w:rPr>
                <w:rFonts w:asciiTheme="minorHAnsi" w:hAnsiTheme="minorHAnsi" w:cstheme="minorHAnsi"/>
              </w:rPr>
              <w:t>Les</w:t>
            </w:r>
            <w:proofErr w:type="spellEnd"/>
            <w:r w:rsidRPr="00CF46E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46EC">
              <w:rPr>
                <w:rFonts w:asciiTheme="minorHAnsi" w:hAnsiTheme="minorHAnsi" w:cstheme="minorHAnsi"/>
              </w:rPr>
              <w:t>verbes</w:t>
            </w:r>
            <w:proofErr w:type="spellEnd"/>
            <w:r w:rsidRPr="00CF46E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46EC">
              <w:rPr>
                <w:rFonts w:asciiTheme="minorHAnsi" w:hAnsiTheme="minorHAnsi" w:cstheme="minorHAnsi"/>
              </w:rPr>
              <w:t>réguliers</w:t>
            </w:r>
            <w:proofErr w:type="spellEnd"/>
            <w:r w:rsidRPr="00CF46EC">
              <w:rPr>
                <w:rFonts w:asciiTheme="minorHAnsi" w:hAnsiTheme="minorHAnsi" w:cstheme="minorHAnsi"/>
              </w:rPr>
              <w:t xml:space="preserve"> et </w:t>
            </w:r>
            <w:proofErr w:type="spellStart"/>
            <w:r w:rsidRPr="00CF46EC">
              <w:rPr>
                <w:rFonts w:asciiTheme="minorHAnsi" w:hAnsiTheme="minorHAnsi" w:cstheme="minorHAnsi"/>
              </w:rPr>
              <w:t>irréguliers</w:t>
            </w:r>
            <w:proofErr w:type="spellEnd"/>
            <w:r w:rsidRPr="00CF46E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46EC">
              <w:rPr>
                <w:rFonts w:asciiTheme="minorHAnsi" w:hAnsiTheme="minorHAnsi" w:cstheme="minorHAnsi"/>
              </w:rPr>
              <w:t>complets</w:t>
            </w:r>
            <w:proofErr w:type="spellEnd"/>
            <w:r w:rsidRPr="00CF46EC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CF46EC">
              <w:rPr>
                <w:rFonts w:asciiTheme="minorHAnsi" w:hAnsiTheme="minorHAnsi" w:cstheme="minorHAnsi"/>
              </w:rPr>
              <w:t>Indicatif</w:t>
            </w:r>
            <w:proofErr w:type="spellEnd"/>
            <w:r w:rsidRPr="00CF46EC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CF46EC">
              <w:rPr>
                <w:rFonts w:asciiTheme="minorHAnsi" w:hAnsiTheme="minorHAnsi" w:cstheme="minorHAnsi"/>
              </w:rPr>
              <w:t>présent</w:t>
            </w:r>
            <w:proofErr w:type="spellEnd"/>
            <w:r w:rsidRPr="00CF46E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F46EC">
              <w:rPr>
                <w:rFonts w:asciiTheme="minorHAnsi" w:hAnsiTheme="minorHAnsi" w:cstheme="minorHAnsi"/>
              </w:rPr>
              <w:t>imparfait</w:t>
            </w:r>
            <w:proofErr w:type="spellEnd"/>
            <w:r w:rsidRPr="00CF46E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F46EC">
              <w:rPr>
                <w:rFonts w:asciiTheme="minorHAnsi" w:hAnsiTheme="minorHAnsi" w:cstheme="minorHAnsi"/>
              </w:rPr>
              <w:t>passé</w:t>
            </w:r>
            <w:proofErr w:type="spellEnd"/>
            <w:r w:rsidRPr="00CF46E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46EC">
              <w:rPr>
                <w:rFonts w:asciiTheme="minorHAnsi" w:hAnsiTheme="minorHAnsi" w:cstheme="minorHAnsi"/>
              </w:rPr>
              <w:t>composé</w:t>
            </w:r>
            <w:proofErr w:type="spellEnd"/>
            <w:r w:rsidRPr="00CF46E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F46EC">
              <w:rPr>
                <w:rFonts w:asciiTheme="minorHAnsi" w:hAnsiTheme="minorHAnsi" w:cstheme="minorHAnsi"/>
              </w:rPr>
              <w:t>futur</w:t>
            </w:r>
            <w:proofErr w:type="spellEnd"/>
            <w:r w:rsidRPr="00CF46EC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CF46EC">
              <w:rPr>
                <w:rFonts w:asciiTheme="minorHAnsi" w:hAnsiTheme="minorHAnsi" w:cstheme="minorHAnsi"/>
              </w:rPr>
              <w:t>Impératif</w:t>
            </w:r>
            <w:proofErr w:type="spellEnd"/>
            <w:r w:rsidRPr="00CF46EC">
              <w:rPr>
                <w:rFonts w:asciiTheme="minorHAnsi" w:hAnsiTheme="minorHAnsi" w:cstheme="minorHAnsi"/>
              </w:rPr>
              <w:t xml:space="preserve">/ </w:t>
            </w:r>
            <w:proofErr w:type="spellStart"/>
            <w:r w:rsidRPr="00CF46EC">
              <w:rPr>
                <w:rFonts w:asciiTheme="minorHAnsi" w:hAnsiTheme="minorHAnsi" w:cstheme="minorHAnsi"/>
              </w:rPr>
              <w:t>Conditionnel-présent</w:t>
            </w:r>
            <w:proofErr w:type="spellEnd"/>
            <w:r w:rsidRPr="00CF46EC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CF46EC">
              <w:rPr>
                <w:rFonts w:asciiTheme="minorHAnsi" w:hAnsiTheme="minorHAnsi" w:cstheme="minorHAnsi"/>
              </w:rPr>
              <w:t>Subjonctif</w:t>
            </w:r>
            <w:proofErr w:type="spellEnd"/>
            <w:r w:rsidRPr="00CF46EC">
              <w:rPr>
                <w:rFonts w:asciiTheme="minorHAnsi" w:hAnsiTheme="minorHAnsi" w:cstheme="minorHAnsi"/>
              </w:rPr>
              <w:t xml:space="preserve"> –</w:t>
            </w:r>
            <w:proofErr w:type="spellStart"/>
            <w:r w:rsidRPr="00CF46EC">
              <w:rPr>
                <w:rFonts w:asciiTheme="minorHAnsi" w:hAnsiTheme="minorHAnsi" w:cstheme="minorHAnsi"/>
              </w:rPr>
              <w:t>présent</w:t>
            </w:r>
            <w:proofErr w:type="spellEnd"/>
          </w:p>
        </w:tc>
      </w:tr>
    </w:tbl>
    <w:p w:rsidR="00CF46EC" w:rsidRDefault="00CF46EC" w:rsidP="00CF46EC">
      <w:pPr>
        <w:rPr>
          <w:lang w:eastAsia="it-IT" w:bidi="it-IT"/>
        </w:rPr>
      </w:pPr>
    </w:p>
    <w:p w:rsidR="00CF46EC" w:rsidRDefault="00CF46EC" w:rsidP="00CF46EC">
      <w:pPr>
        <w:rPr>
          <w:lang w:eastAsia="it-IT" w:bidi="it-IT"/>
        </w:rPr>
      </w:pPr>
    </w:p>
    <w:p w:rsidR="00CF46EC" w:rsidRDefault="00CF46EC" w:rsidP="00CF46EC">
      <w:pPr>
        <w:rPr>
          <w:lang w:eastAsia="it-IT" w:bidi="it-IT"/>
        </w:rPr>
      </w:pPr>
    </w:p>
    <w:p w:rsidR="00CF46EC" w:rsidRDefault="00CF46EC" w:rsidP="00CF46EC">
      <w:pPr>
        <w:rPr>
          <w:lang w:eastAsia="it-IT" w:bidi="it-IT"/>
        </w:rPr>
      </w:pPr>
    </w:p>
    <w:p w:rsidR="00CF46EC" w:rsidRDefault="00CF46EC" w:rsidP="00CF46EC">
      <w:pPr>
        <w:rPr>
          <w:lang w:eastAsia="it-IT" w:bidi="it-IT"/>
        </w:rPr>
      </w:pPr>
      <w:bookmarkStart w:id="0" w:name="_GoBack"/>
      <w:bookmarkEnd w:id="0"/>
    </w:p>
    <w:p w:rsidR="00CF46EC" w:rsidRDefault="00CF46EC" w:rsidP="00CF46E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lastRenderedPageBreak/>
        <w:t>Parcours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spécifique</w:t>
      </w:r>
      <w:proofErr w:type="spellEnd"/>
    </w:p>
    <w:p w:rsidR="00CF46EC" w:rsidRPr="001E2545" w:rsidRDefault="00CF46EC" w:rsidP="00CF46E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CF46EC" w:rsidRDefault="00CF46EC" w:rsidP="00CF46EC">
      <w:pPr>
        <w:spacing w:before="60"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609CF">
        <w:rPr>
          <w:rFonts w:ascii="Times New Roman" w:eastAsia="Times New Roman" w:hAnsi="Times New Roman"/>
          <w:sz w:val="24"/>
          <w:szCs w:val="24"/>
        </w:rPr>
        <w:t>Révision</w:t>
      </w:r>
      <w:proofErr w:type="spellEnd"/>
      <w:r w:rsidRPr="003609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09CF">
        <w:rPr>
          <w:rFonts w:ascii="Times New Roman" w:eastAsia="Times New Roman" w:hAnsi="Times New Roman"/>
          <w:sz w:val="24"/>
          <w:szCs w:val="24"/>
        </w:rPr>
        <w:t>du</w:t>
      </w:r>
      <w:proofErr w:type="spellEnd"/>
      <w:r w:rsidRPr="003609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09CF">
        <w:rPr>
          <w:rFonts w:ascii="Times New Roman" w:eastAsia="Times New Roman" w:hAnsi="Times New Roman"/>
          <w:sz w:val="24"/>
          <w:szCs w:val="24"/>
        </w:rPr>
        <w:t>Parcours</w:t>
      </w:r>
      <w:proofErr w:type="spellEnd"/>
      <w:r w:rsidRPr="003609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09CF">
        <w:rPr>
          <w:rFonts w:ascii="Times New Roman" w:eastAsia="Times New Roman" w:hAnsi="Times New Roman"/>
          <w:sz w:val="24"/>
          <w:szCs w:val="24"/>
        </w:rPr>
        <w:t>spécifique</w:t>
      </w:r>
      <w:proofErr w:type="spellEnd"/>
      <w:r w:rsidRPr="003609CF">
        <w:rPr>
          <w:rFonts w:ascii="Times New Roman" w:eastAsia="Times New Roman" w:hAnsi="Times New Roman"/>
          <w:sz w:val="24"/>
          <w:szCs w:val="24"/>
        </w:rPr>
        <w:t xml:space="preserve"> de 3ème </w:t>
      </w:r>
    </w:p>
    <w:p w:rsidR="00CF46EC" w:rsidRPr="003609CF" w:rsidRDefault="00CF46EC" w:rsidP="00CF46EC">
      <w:pPr>
        <w:spacing w:before="60"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3609CF">
        <w:rPr>
          <w:rFonts w:ascii="Times New Roman" w:eastAsia="Times New Roman" w:hAnsi="Times New Roman"/>
          <w:b/>
          <w:sz w:val="24"/>
          <w:szCs w:val="24"/>
        </w:rPr>
        <w:t>Dossier  2</w:t>
      </w:r>
      <w:proofErr w:type="gramEnd"/>
      <w:r w:rsidRPr="003609CF">
        <w:rPr>
          <w:rFonts w:ascii="Times New Roman" w:eastAsia="Times New Roman" w:hAnsi="Times New Roman"/>
          <w:b/>
          <w:sz w:val="24"/>
          <w:szCs w:val="24"/>
        </w:rPr>
        <w:t xml:space="preserve"> - </w:t>
      </w:r>
      <w:proofErr w:type="spellStart"/>
      <w:r w:rsidRPr="003609CF">
        <w:rPr>
          <w:rFonts w:ascii="Times New Roman" w:eastAsia="Times New Roman" w:hAnsi="Times New Roman"/>
          <w:b/>
          <w:sz w:val="24"/>
          <w:szCs w:val="24"/>
        </w:rPr>
        <w:t>Les</w:t>
      </w:r>
      <w:proofErr w:type="spellEnd"/>
      <w:r w:rsidRPr="003609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3609CF">
        <w:rPr>
          <w:rFonts w:ascii="Times New Roman" w:eastAsia="Times New Roman" w:hAnsi="Times New Roman"/>
          <w:b/>
          <w:sz w:val="24"/>
          <w:szCs w:val="24"/>
        </w:rPr>
        <w:t>types</w:t>
      </w:r>
      <w:proofErr w:type="spellEnd"/>
      <w:r w:rsidRPr="003609CF">
        <w:rPr>
          <w:rFonts w:ascii="Times New Roman" w:eastAsia="Times New Roman" w:hAnsi="Times New Roman"/>
          <w:b/>
          <w:sz w:val="24"/>
          <w:szCs w:val="24"/>
        </w:rPr>
        <w:t xml:space="preserve"> d’</w:t>
      </w:r>
      <w:proofErr w:type="spellStart"/>
      <w:r w:rsidRPr="003609CF">
        <w:rPr>
          <w:rFonts w:ascii="Times New Roman" w:eastAsia="Times New Roman" w:hAnsi="Times New Roman"/>
          <w:b/>
          <w:sz w:val="24"/>
          <w:szCs w:val="24"/>
        </w:rPr>
        <w:t>hébergement</w:t>
      </w:r>
      <w:proofErr w:type="spellEnd"/>
      <w:r w:rsidRPr="003609C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F46EC" w:rsidRPr="003609CF" w:rsidRDefault="00CF46EC" w:rsidP="00CF46EC">
      <w:pPr>
        <w:spacing w:before="6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U.1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</w:t>
      </w:r>
      <w:r w:rsidRPr="003609CF">
        <w:rPr>
          <w:rFonts w:ascii="Times New Roman" w:eastAsia="Times New Roman" w:hAnsi="Times New Roman"/>
          <w:sz w:val="24"/>
          <w:szCs w:val="24"/>
        </w:rPr>
        <w:t>es</w:t>
      </w:r>
      <w:proofErr w:type="spellEnd"/>
      <w:r w:rsidRPr="003609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09CF">
        <w:rPr>
          <w:rFonts w:ascii="Times New Roman" w:eastAsia="Times New Roman" w:hAnsi="Times New Roman"/>
          <w:sz w:val="24"/>
          <w:szCs w:val="24"/>
        </w:rPr>
        <w:t>hôtels</w:t>
      </w:r>
      <w:proofErr w:type="spellEnd"/>
    </w:p>
    <w:p w:rsidR="00CF46EC" w:rsidRPr="003609CF" w:rsidRDefault="00CF46EC" w:rsidP="00CF46EC">
      <w:pPr>
        <w:spacing w:before="6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U.2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</w:t>
      </w:r>
      <w:r w:rsidRPr="003609CF">
        <w:rPr>
          <w:rFonts w:ascii="Times New Roman" w:eastAsia="Times New Roman" w:hAnsi="Times New Roman"/>
          <w:sz w:val="24"/>
          <w:szCs w:val="24"/>
        </w:rPr>
        <w:t>es</w:t>
      </w:r>
      <w:proofErr w:type="spellEnd"/>
      <w:r w:rsidRPr="003609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09CF">
        <w:rPr>
          <w:rFonts w:ascii="Times New Roman" w:eastAsia="Times New Roman" w:hAnsi="Times New Roman"/>
          <w:sz w:val="24"/>
          <w:szCs w:val="24"/>
        </w:rPr>
        <w:t>villages</w:t>
      </w:r>
      <w:proofErr w:type="spellEnd"/>
      <w:r w:rsidRPr="003609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09CF">
        <w:rPr>
          <w:rFonts w:ascii="Times New Roman" w:eastAsia="Times New Roman" w:hAnsi="Times New Roman"/>
          <w:sz w:val="24"/>
          <w:szCs w:val="24"/>
        </w:rPr>
        <w:t>des</w:t>
      </w:r>
      <w:proofErr w:type="spellEnd"/>
      <w:r w:rsidRPr="003609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09CF">
        <w:rPr>
          <w:rFonts w:ascii="Times New Roman" w:eastAsia="Times New Roman" w:hAnsi="Times New Roman"/>
          <w:sz w:val="24"/>
          <w:szCs w:val="24"/>
        </w:rPr>
        <w:t>vacances</w:t>
      </w:r>
      <w:proofErr w:type="spellEnd"/>
      <w:r w:rsidRPr="003609C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F46EC" w:rsidRDefault="00CF46EC" w:rsidP="00CF46EC">
      <w:pPr>
        <w:spacing w:before="6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09CF">
        <w:rPr>
          <w:rFonts w:ascii="Times New Roman" w:eastAsia="Times New Roman" w:hAnsi="Times New Roman"/>
          <w:sz w:val="24"/>
          <w:szCs w:val="24"/>
        </w:rPr>
        <w:t xml:space="preserve">U.3 </w:t>
      </w:r>
      <w:proofErr w:type="spellStart"/>
      <w:r w:rsidRPr="003609CF">
        <w:rPr>
          <w:rFonts w:ascii="Times New Roman" w:eastAsia="Times New Roman" w:hAnsi="Times New Roman"/>
          <w:sz w:val="24"/>
          <w:szCs w:val="24"/>
        </w:rPr>
        <w:t>Résidences</w:t>
      </w:r>
      <w:proofErr w:type="spellEnd"/>
      <w:r w:rsidRPr="003609CF">
        <w:rPr>
          <w:rFonts w:ascii="Times New Roman" w:eastAsia="Times New Roman" w:hAnsi="Times New Roman"/>
          <w:sz w:val="24"/>
          <w:szCs w:val="24"/>
        </w:rPr>
        <w:t xml:space="preserve"> et </w:t>
      </w:r>
      <w:proofErr w:type="spellStart"/>
      <w:r w:rsidRPr="003609CF">
        <w:rPr>
          <w:rFonts w:ascii="Times New Roman" w:eastAsia="Times New Roman" w:hAnsi="Times New Roman"/>
          <w:sz w:val="24"/>
          <w:szCs w:val="24"/>
        </w:rPr>
        <w:t>locations</w:t>
      </w:r>
      <w:proofErr w:type="spellEnd"/>
      <w:r w:rsidRPr="003609C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F46EC" w:rsidRDefault="00CF46EC" w:rsidP="00CF46EC">
      <w:pPr>
        <w:spacing w:before="6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U.4 D’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autres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types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609CF">
        <w:rPr>
          <w:rFonts w:ascii="Times New Roman" w:eastAsia="Times New Roman" w:hAnsi="Times New Roman"/>
          <w:sz w:val="24"/>
          <w:szCs w:val="24"/>
        </w:rPr>
        <w:t>d’</w:t>
      </w:r>
      <w:proofErr w:type="spellStart"/>
      <w:r w:rsidRPr="003609CF">
        <w:rPr>
          <w:rFonts w:ascii="Times New Roman" w:eastAsia="Times New Roman" w:hAnsi="Times New Roman"/>
          <w:sz w:val="24"/>
          <w:szCs w:val="24"/>
        </w:rPr>
        <w:t>hébergement</w:t>
      </w:r>
      <w:proofErr w:type="spellEnd"/>
    </w:p>
    <w:p w:rsidR="00CF46EC" w:rsidRPr="003609CF" w:rsidRDefault="00CF46EC" w:rsidP="00CF46EC">
      <w:pPr>
        <w:spacing w:before="60"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3609CF">
        <w:rPr>
          <w:rFonts w:ascii="Times New Roman" w:eastAsia="Times New Roman" w:hAnsi="Times New Roman"/>
          <w:b/>
          <w:sz w:val="24"/>
          <w:szCs w:val="24"/>
        </w:rPr>
        <w:t xml:space="preserve">Dossier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3</w:t>
      </w:r>
      <w:proofErr w:type="gramEnd"/>
      <w:r w:rsidRPr="003609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Les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loisirs</w:t>
      </w:r>
    </w:p>
    <w:p w:rsidR="00CF46EC" w:rsidRDefault="00CF46EC" w:rsidP="00CF46EC">
      <w:pPr>
        <w:spacing w:before="6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U.1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parcs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d’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attractions</w:t>
      </w:r>
      <w:proofErr w:type="spellEnd"/>
    </w:p>
    <w:p w:rsidR="00CF46EC" w:rsidRDefault="00CF46EC" w:rsidP="00CF46EC">
      <w:pPr>
        <w:spacing w:before="6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U.2 Le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thermalisme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et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thalassothérapie</w:t>
      </w:r>
      <w:proofErr w:type="spellEnd"/>
    </w:p>
    <w:p w:rsidR="00CF46EC" w:rsidRDefault="00CF46EC" w:rsidP="00CF46EC">
      <w:pPr>
        <w:spacing w:before="6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U.3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navigation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plaisance</w:t>
      </w:r>
      <w:proofErr w:type="spellEnd"/>
    </w:p>
    <w:p w:rsidR="00CF46EC" w:rsidRDefault="00CF46EC" w:rsidP="00CF46EC">
      <w:pPr>
        <w:spacing w:before="6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U.4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foires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festivals</w:t>
      </w:r>
      <w:proofErr w:type="spellEnd"/>
    </w:p>
    <w:p w:rsidR="00CF46EC" w:rsidRDefault="00CF46EC" w:rsidP="00CF46EC">
      <w:pPr>
        <w:spacing w:before="6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F46EC" w:rsidRDefault="00CF46EC" w:rsidP="00CF46EC">
      <w:pPr>
        <w:spacing w:before="6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Compétences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linguistiques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Dialogues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d’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accueil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différents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stuctures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situations</w:t>
      </w:r>
      <w:proofErr w:type="spellEnd"/>
    </w:p>
    <w:p w:rsidR="00CF46EC" w:rsidRDefault="00CF46EC" w:rsidP="00CF46EC">
      <w:pPr>
        <w:spacing w:before="6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Lexique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spécifique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lectures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variées</w:t>
      </w:r>
      <w:proofErr w:type="spellEnd"/>
      <w:r>
        <w:rPr>
          <w:rFonts w:ascii="Times New Roman" w:eastAsia="Times New Roman" w:hAnsi="Times New Roman"/>
          <w:sz w:val="24"/>
          <w:szCs w:val="24"/>
        </w:rPr>
        <w:t>( à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discrétion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professeur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</w:t>
      </w:r>
    </w:p>
    <w:p w:rsidR="00CF46EC" w:rsidRPr="00CF46EC" w:rsidRDefault="00CF46EC" w:rsidP="00CF46EC">
      <w:pPr>
        <w:rPr>
          <w:lang w:eastAsia="it-IT" w:bidi="it-IT"/>
        </w:rPr>
      </w:pPr>
    </w:p>
    <w:sectPr w:rsidR="00CF46EC" w:rsidRPr="00CF46EC" w:rsidSect="00B440B0">
      <w:headerReference w:type="default" r:id="rId7"/>
      <w:footerReference w:type="default" r:id="rId8"/>
      <w:type w:val="continuous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403" w:rsidRDefault="00990403" w:rsidP="00F453D2">
      <w:pPr>
        <w:spacing w:after="0" w:line="240" w:lineRule="auto"/>
      </w:pPr>
      <w:r>
        <w:separator/>
      </w:r>
    </w:p>
  </w:endnote>
  <w:endnote w:type="continuationSeparator" w:id="0">
    <w:p w:rsidR="00990403" w:rsidRDefault="00990403" w:rsidP="00F4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6C3" w:rsidRPr="00B252AC" w:rsidRDefault="00FF66C3" w:rsidP="00FF66C3">
    <w:pPr>
      <w:spacing w:after="0" w:line="240" w:lineRule="auto"/>
      <w:jc w:val="center"/>
      <w:rPr>
        <w:rFonts w:ascii="Verdana" w:hAnsi="Verdana"/>
        <w:sz w:val="16"/>
        <w:szCs w:val="16"/>
      </w:rPr>
    </w:pPr>
    <w:r w:rsidRPr="00B252AC">
      <w:rPr>
        <w:rFonts w:ascii="Verdana" w:hAnsi="Verdana"/>
        <w:b/>
        <w:sz w:val="16"/>
        <w:szCs w:val="16"/>
      </w:rPr>
      <w:t>www.cossa.pv.it</w:t>
    </w:r>
  </w:p>
  <w:p w:rsidR="00FF66C3" w:rsidRDefault="00FF66C3" w:rsidP="00FF66C3">
    <w:pPr>
      <w:pStyle w:val="Pidipagina"/>
      <w:jc w:val="center"/>
      <w:rPr>
        <w:rFonts w:ascii="Verdana" w:hAnsi="Verdana"/>
        <w:sz w:val="16"/>
        <w:szCs w:val="16"/>
      </w:rPr>
    </w:pPr>
    <w:r w:rsidRPr="00B252AC">
      <w:rPr>
        <w:rFonts w:ascii="Verdana" w:hAnsi="Verdana"/>
        <w:sz w:val="16"/>
        <w:szCs w:val="16"/>
      </w:rPr>
      <w:t xml:space="preserve">Codice Meccanografico </w:t>
    </w:r>
    <w:r>
      <w:rPr>
        <w:rFonts w:ascii="Verdana" w:hAnsi="Verdana"/>
        <w:sz w:val="16"/>
        <w:szCs w:val="16"/>
      </w:rPr>
      <w:t>IIS: PVIS01200G – IPSCT: PVRC01201E – ITI: PVTF012014 – Serale: PVRC01251X</w:t>
    </w:r>
  </w:p>
  <w:p w:rsidR="00450CAA" w:rsidRPr="00FF66C3" w:rsidRDefault="00FF66C3" w:rsidP="00FF66C3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Codice Fiscale 96077960183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403" w:rsidRDefault="00990403" w:rsidP="00F453D2">
      <w:pPr>
        <w:spacing w:after="0" w:line="240" w:lineRule="auto"/>
      </w:pPr>
      <w:r>
        <w:separator/>
      </w:r>
    </w:p>
  </w:footnote>
  <w:footnote w:type="continuationSeparator" w:id="0">
    <w:p w:rsidR="00990403" w:rsidRDefault="00990403" w:rsidP="00F45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CAA" w:rsidRDefault="00450CAA" w:rsidP="00F453D2">
    <w:pPr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206375</wp:posOffset>
          </wp:positionH>
          <wp:positionV relativeFrom="paragraph">
            <wp:posOffset>26035</wp:posOffset>
          </wp:positionV>
          <wp:extent cx="631190" cy="572770"/>
          <wp:effectExtent l="0" t="0" r="0" b="0"/>
          <wp:wrapTight wrapText="bothSides">
            <wp:wrapPolygon edited="0">
              <wp:start x="0" y="0"/>
              <wp:lineTo x="0" y="20834"/>
              <wp:lineTo x="20861" y="20834"/>
              <wp:lineTo x="20861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1308100</wp:posOffset>
          </wp:positionH>
          <wp:positionV relativeFrom="paragraph">
            <wp:posOffset>27305</wp:posOffset>
          </wp:positionV>
          <wp:extent cx="1056005" cy="469900"/>
          <wp:effectExtent l="0" t="0" r="0" b="0"/>
          <wp:wrapTight wrapText="bothSides">
            <wp:wrapPolygon edited="0">
              <wp:start x="4676" y="2627"/>
              <wp:lineTo x="1559" y="5254"/>
              <wp:lineTo x="1559" y="14886"/>
              <wp:lineTo x="5066" y="18389"/>
              <wp:lineTo x="7014" y="18389"/>
              <wp:lineTo x="19093" y="14011"/>
              <wp:lineTo x="19093" y="7881"/>
              <wp:lineTo x="6624" y="2627"/>
              <wp:lineTo x="4676" y="2627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2943225</wp:posOffset>
          </wp:positionH>
          <wp:positionV relativeFrom="paragraph">
            <wp:posOffset>71120</wp:posOffset>
          </wp:positionV>
          <wp:extent cx="359410" cy="379730"/>
          <wp:effectExtent l="0" t="0" r="0" b="0"/>
          <wp:wrapTight wrapText="bothSides">
            <wp:wrapPolygon edited="0">
              <wp:start x="0" y="0"/>
              <wp:lineTo x="0" y="20589"/>
              <wp:lineTo x="20608" y="20589"/>
              <wp:lineTo x="20608" y="0"/>
              <wp:lineTo x="0" y="0"/>
            </wp:wrapPolygon>
          </wp:wrapTight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3948430</wp:posOffset>
          </wp:positionH>
          <wp:positionV relativeFrom="paragraph">
            <wp:posOffset>26035</wp:posOffset>
          </wp:positionV>
          <wp:extent cx="2479040" cy="424815"/>
          <wp:effectExtent l="0" t="0" r="0" b="0"/>
          <wp:wrapSquare wrapText="bothSides"/>
          <wp:docPr id="1" name="Immagine 3" descr="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pon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040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50CAA" w:rsidRDefault="00450CAA" w:rsidP="00F453D2">
    <w:pPr>
      <w:jc w:val="center"/>
      <w:rPr>
        <w:rFonts w:ascii="Verdana" w:hAnsi="Verdana" w:cs="Verdana"/>
        <w:b/>
        <w:bCs/>
      </w:rPr>
    </w:pPr>
  </w:p>
  <w:p w:rsidR="00FF66C3" w:rsidRPr="00FF4EF5" w:rsidRDefault="00FF66C3" w:rsidP="00FF66C3">
    <w:pPr>
      <w:spacing w:after="0" w:line="240" w:lineRule="auto"/>
      <w:jc w:val="center"/>
      <w:rPr>
        <w:rFonts w:ascii="Verdana" w:hAnsi="Verdana"/>
        <w:b/>
        <w:bCs/>
      </w:rPr>
    </w:pPr>
    <w:r w:rsidRPr="00FF4EF5">
      <w:rPr>
        <w:rFonts w:ascii="Verdana" w:hAnsi="Verdana"/>
        <w:b/>
        <w:bCs/>
      </w:rPr>
      <w:t>Ministero dell'Istruzione, dell'Università e della Ricerca</w:t>
    </w:r>
  </w:p>
  <w:p w:rsidR="00FF66C3" w:rsidRPr="008F2E8E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I.I.S.</w:t>
    </w:r>
    <w:r w:rsidRPr="008F2E8E">
      <w:rPr>
        <w:rFonts w:ascii="Verdana" w:hAnsi="Verdana"/>
        <w:sz w:val="18"/>
        <w:szCs w:val="18"/>
      </w:rPr>
      <w:t xml:space="preserve"> “L. Cossa” - PAVIA</w:t>
    </w:r>
  </w:p>
  <w:p w:rsidR="00FF66C3" w:rsidRPr="008F2E8E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>Viale Necchi, 5 - Tel: 0382 33422</w:t>
    </w:r>
  </w:p>
  <w:p w:rsidR="00FF66C3" w:rsidRPr="008F2E8E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>Succursale: Viale Montegrappa, 26 – Tel: 0382</w:t>
    </w:r>
    <w:r>
      <w:rPr>
        <w:rFonts w:ascii="Verdana" w:hAnsi="Verdana"/>
        <w:sz w:val="18"/>
        <w:szCs w:val="18"/>
      </w:rPr>
      <w:t xml:space="preserve"> </w:t>
    </w:r>
    <w:r w:rsidRPr="008F2E8E">
      <w:rPr>
        <w:rFonts w:ascii="Verdana" w:hAnsi="Verdana"/>
        <w:sz w:val="18"/>
        <w:szCs w:val="18"/>
      </w:rPr>
      <w:t>575182</w:t>
    </w:r>
  </w:p>
  <w:p w:rsidR="00FF66C3" w:rsidRPr="0063727D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  <w:lang w:val="en-GB"/>
      </w:rPr>
    </w:pPr>
    <w:r w:rsidRPr="00D72125">
      <w:rPr>
        <w:rFonts w:ascii="Verdana" w:hAnsi="Verdana"/>
        <w:i/>
        <w:sz w:val="18"/>
        <w:szCs w:val="18"/>
        <w:lang w:val="en-GB"/>
      </w:rPr>
      <w:t>email</w:t>
    </w:r>
    <w:r w:rsidRPr="00D72125">
      <w:rPr>
        <w:rFonts w:ascii="Verdana" w:hAnsi="Verdana"/>
        <w:sz w:val="18"/>
        <w:szCs w:val="18"/>
        <w:lang w:val="en-GB"/>
      </w:rPr>
      <w:t xml:space="preserve">: </w:t>
    </w:r>
    <w:hyperlink r:id="rId5" w:history="1">
      <w:r w:rsidRPr="003E21F1">
        <w:rPr>
          <w:rStyle w:val="Collegamentoipertestuale"/>
          <w:rFonts w:ascii="Verdana" w:hAnsi="Verdana"/>
          <w:sz w:val="18"/>
          <w:szCs w:val="18"/>
          <w:lang w:val="en-GB"/>
        </w:rPr>
        <w:t>pvis01200g@istruzione.it</w:t>
      </w:r>
    </w:hyperlink>
    <w:r w:rsidRPr="0063727D">
      <w:rPr>
        <w:rFonts w:ascii="Verdana" w:hAnsi="Verdana"/>
        <w:sz w:val="18"/>
        <w:szCs w:val="18"/>
        <w:lang w:val="en-GB"/>
      </w:rPr>
      <w:t xml:space="preserve">   -  </w:t>
    </w:r>
    <w:hyperlink r:id="rId6" w:history="1">
      <w:r w:rsidRPr="00E11D54">
        <w:rPr>
          <w:rStyle w:val="Collegamentoipertestuale"/>
          <w:lang w:val="en-GB"/>
        </w:rPr>
        <w:t xml:space="preserve"> </w:t>
      </w:r>
      <w:r w:rsidRPr="003E21F1">
        <w:rPr>
          <w:rStyle w:val="Collegamentoipertestuale"/>
          <w:rFonts w:ascii="Verdana" w:hAnsi="Verdana"/>
          <w:sz w:val="18"/>
          <w:szCs w:val="18"/>
          <w:lang w:val="en-GB"/>
        </w:rPr>
        <w:t>pvis01200g@pec.istruzione.it</w:t>
      </w:r>
    </w:hyperlink>
  </w:p>
  <w:p w:rsidR="00450CAA" w:rsidRPr="00FF66C3" w:rsidRDefault="00450CAA" w:rsidP="00FF66C3">
    <w:pPr>
      <w:spacing w:after="0" w:line="240" w:lineRule="auto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C7B"/>
    <w:multiLevelType w:val="hybridMultilevel"/>
    <w:tmpl w:val="7A10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D135D"/>
    <w:multiLevelType w:val="hybridMultilevel"/>
    <w:tmpl w:val="1698084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120A3"/>
    <w:multiLevelType w:val="hybridMultilevel"/>
    <w:tmpl w:val="8490317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3D2"/>
    <w:rsid w:val="00035515"/>
    <w:rsid w:val="00075C61"/>
    <w:rsid w:val="00142617"/>
    <w:rsid w:val="0014427A"/>
    <w:rsid w:val="0016017A"/>
    <w:rsid w:val="0021326E"/>
    <w:rsid w:val="00245450"/>
    <w:rsid w:val="00251570"/>
    <w:rsid w:val="002B46D8"/>
    <w:rsid w:val="002E5ADF"/>
    <w:rsid w:val="00327D5C"/>
    <w:rsid w:val="00337E7C"/>
    <w:rsid w:val="0034221C"/>
    <w:rsid w:val="003537E3"/>
    <w:rsid w:val="003E635B"/>
    <w:rsid w:val="00450CAA"/>
    <w:rsid w:val="004A48E7"/>
    <w:rsid w:val="00527AAD"/>
    <w:rsid w:val="00561F87"/>
    <w:rsid w:val="00580EA1"/>
    <w:rsid w:val="00585E47"/>
    <w:rsid w:val="005925E0"/>
    <w:rsid w:val="00641F4D"/>
    <w:rsid w:val="006546A1"/>
    <w:rsid w:val="0067149C"/>
    <w:rsid w:val="00673CED"/>
    <w:rsid w:val="00690E1F"/>
    <w:rsid w:val="006E1582"/>
    <w:rsid w:val="00736759"/>
    <w:rsid w:val="00807C31"/>
    <w:rsid w:val="00827CF9"/>
    <w:rsid w:val="00844E19"/>
    <w:rsid w:val="00852CB9"/>
    <w:rsid w:val="00863232"/>
    <w:rsid w:val="00873717"/>
    <w:rsid w:val="008C0B00"/>
    <w:rsid w:val="008F04DE"/>
    <w:rsid w:val="00975F42"/>
    <w:rsid w:val="00990403"/>
    <w:rsid w:val="009D31D6"/>
    <w:rsid w:val="009F1C01"/>
    <w:rsid w:val="00A01456"/>
    <w:rsid w:val="00A40A2F"/>
    <w:rsid w:val="00A6101B"/>
    <w:rsid w:val="00A72A0D"/>
    <w:rsid w:val="00A91CAD"/>
    <w:rsid w:val="00AA0902"/>
    <w:rsid w:val="00AC5F60"/>
    <w:rsid w:val="00AD670F"/>
    <w:rsid w:val="00B440B0"/>
    <w:rsid w:val="00BC1431"/>
    <w:rsid w:val="00C515DE"/>
    <w:rsid w:val="00C713AB"/>
    <w:rsid w:val="00C954AC"/>
    <w:rsid w:val="00CA0571"/>
    <w:rsid w:val="00CA1863"/>
    <w:rsid w:val="00CA6D59"/>
    <w:rsid w:val="00CF46EC"/>
    <w:rsid w:val="00DC262D"/>
    <w:rsid w:val="00DE3567"/>
    <w:rsid w:val="00E00336"/>
    <w:rsid w:val="00E56349"/>
    <w:rsid w:val="00E62705"/>
    <w:rsid w:val="00F41206"/>
    <w:rsid w:val="00F453D2"/>
    <w:rsid w:val="00F877B9"/>
    <w:rsid w:val="00FA073B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05DE9A"/>
  <w15:docId w15:val="{2FD9481C-EBF5-4408-A0BC-4BD42309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8"/>
        <w:szCs w:val="28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453D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075C61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i/>
      <w:iCs/>
      <w:noProof/>
      <w:sz w:val="24"/>
      <w:szCs w:val="24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53D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53D2"/>
  </w:style>
  <w:style w:type="paragraph" w:styleId="Pidipagina">
    <w:name w:val="footer"/>
    <w:basedOn w:val="Normale"/>
    <w:link w:val="PidipaginaCarattere"/>
    <w:uiPriority w:val="99"/>
    <w:unhideWhenUsed/>
    <w:rsid w:val="00F453D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/>
      <w:sz w:val="28"/>
      <w:szCs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53D2"/>
  </w:style>
  <w:style w:type="character" w:styleId="Collegamentoipertestuale">
    <w:name w:val="Hyperlink"/>
    <w:semiHidden/>
    <w:rsid w:val="00F453D2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C14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C954AC"/>
    <w:pPr>
      <w:widowControl w:val="0"/>
      <w:autoSpaceDE w:val="0"/>
      <w:autoSpaceDN w:val="0"/>
      <w:spacing w:before="48" w:after="0" w:line="240" w:lineRule="auto"/>
    </w:pPr>
    <w:rPr>
      <w:rFonts w:ascii="Times New Roman" w:eastAsia="Times New Roman" w:hAnsi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954AC"/>
    <w:rPr>
      <w:rFonts w:ascii="Times New Roman" w:eastAsia="Times New Roman" w:hAnsi="Times New Roman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rsid w:val="00075C61"/>
    <w:rPr>
      <w:rFonts w:ascii="Times New Roman" w:eastAsia="Times New Roman" w:hAnsi="Times New Roman"/>
      <w:b/>
      <w:bCs/>
      <w:i/>
      <w:iCs/>
      <w:noProof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%20pvis01200g@pec.istruzione.it" TargetMode="External"/><Relationship Id="rId5" Type="http://schemas.openxmlformats.org/officeDocument/2006/relationships/hyperlink" Target="mailto:pvis01200g@istruzione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Luisa</cp:lastModifiedBy>
  <cp:revision>2</cp:revision>
  <cp:lastPrinted>2017-09-18T14:23:00Z</cp:lastPrinted>
  <dcterms:created xsi:type="dcterms:W3CDTF">2019-02-03T17:49:00Z</dcterms:created>
  <dcterms:modified xsi:type="dcterms:W3CDTF">2019-02-03T17:49:00Z</dcterms:modified>
</cp:coreProperties>
</file>